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812E" w14:textId="77777777" w:rsidR="002F5BE6" w:rsidRDefault="00656CD8" w:rsidP="00656CD8">
      <w:pPr>
        <w:widowControl/>
        <w:suppressAutoHyphens w:val="0"/>
        <w:autoSpaceDN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E233F8" wp14:editId="06F09115">
            <wp:extent cx="4762500" cy="5715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910F" w14:textId="77777777" w:rsidR="00656CD8" w:rsidRPr="00656CD8" w:rsidRDefault="00656CD8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10CAD401" w14:textId="77777777" w:rsidR="00656CD8" w:rsidRDefault="00656CD8" w:rsidP="00656C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MOROSITA’ INCOLPEVOLE</w:t>
      </w:r>
    </w:p>
    <w:p w14:paraId="5033DEE3" w14:textId="77777777" w:rsidR="00656CD8" w:rsidRDefault="00656CD8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70FA90F7" w14:textId="77777777" w:rsidR="002F5BE6" w:rsidRPr="00656CD8" w:rsidRDefault="002F5BE6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7984027" w14:textId="77777777" w:rsidR="002F5BE6" w:rsidRPr="00656CD8" w:rsidRDefault="002F5BE6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6E1EBB8" w14:textId="77777777" w:rsidR="00697D9A" w:rsidRPr="00697D9A" w:rsidRDefault="00697D9A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Il sottoscritto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</w:t>
      </w: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_________________________________________________________________________</w:t>
      </w:r>
    </w:p>
    <w:p w14:paraId="241C9344" w14:textId="77777777" w:rsidR="00697D9A" w:rsidRDefault="00697D9A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nato 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</w:t>
      </w: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_________________________________________________il______________________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</w:t>
      </w:r>
    </w:p>
    <w:p w14:paraId="774A4BA0" w14:textId="77777777" w:rsidR="006232D5" w:rsidRDefault="006232D5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residente 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__________________________________________________________________________</w:t>
      </w:r>
    </w:p>
    <w:p w14:paraId="7844349B" w14:textId="77777777" w:rsidR="006232D5" w:rsidRDefault="006232D5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indirizzo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__________________________________________________________________________</w:t>
      </w:r>
    </w:p>
    <w:p w14:paraId="6BA30555" w14:textId="77777777" w:rsidR="00697D9A" w:rsidRPr="00697D9A" w:rsidRDefault="00697D9A" w:rsidP="00697D9A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documento di identità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__________________________________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_______n.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</w:t>
      </w:r>
    </w:p>
    <w:p w14:paraId="681084CA" w14:textId="77777777" w:rsidR="00697D9A" w:rsidRDefault="00697D9A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CC31D69" w14:textId="77777777" w:rsidR="00697D9A" w:rsidRDefault="002F5BE6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intestatario del</w:t>
      </w:r>
      <w:r w:rsid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contratto di locazione</w:t>
      </w:r>
      <w:r w:rsid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n._____________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</w:t>
      </w:r>
      <w:r w:rsid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_____ del______________ 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</w:t>
      </w:r>
      <w:r w:rsidR="00697D9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anni</w:t>
      </w:r>
      <w:r w:rsidR="000D7A0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_________</w:t>
      </w:r>
    </w:p>
    <w:p w14:paraId="444C31CA" w14:textId="77777777" w:rsidR="00697D9A" w:rsidRDefault="00697D9A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A1EFAC2" w14:textId="77777777" w:rsidR="002F5BE6" w:rsidRPr="00697D9A" w:rsidRDefault="002F5BE6" w:rsidP="00697D9A">
      <w:pPr>
        <w:widowControl/>
        <w:suppressAutoHyphens w:val="0"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697D9A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DICHIARA</w:t>
      </w:r>
    </w:p>
    <w:p w14:paraId="5186BF4A" w14:textId="77777777" w:rsidR="002F5BE6" w:rsidRPr="00656CD8" w:rsidRDefault="002F5BE6" w:rsidP="00656CD8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965596B" w14:textId="77777777" w:rsidR="002F5BE6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ai sensi e per gli effetti di quanto previsto agli art. 46 e 47 del d.p.r. 28/12/2000 n. 445, consapevole della decadenza dal beneficio e delle responsabilità penali previste dagli artt. 75 e 76 del medesimo d.p.r. n. 445/2000 nel caso di dichiarazione non veritiera e falsità negli atti, quanto segue:</w:t>
      </w:r>
    </w:p>
    <w:p w14:paraId="0024280E" w14:textId="77777777" w:rsidR="006232D5" w:rsidRPr="00656CD8" w:rsidRDefault="006232D5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6214DD2" w14:textId="77777777" w:rsidR="002F5BE6" w:rsidRDefault="00AE7F2B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essere destinatario di un atto di intimazione di sfratto per morosità, con citazione per la convalida;</w:t>
      </w:r>
    </w:p>
    <w:p w14:paraId="46B335A0" w14:textId="77777777" w:rsidR="00AE7F2B" w:rsidRPr="00AE7F2B" w:rsidRDefault="00AE7F2B" w:rsidP="00F26C6F">
      <w:pPr>
        <w:pStyle w:val="Paragrafoelenco"/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41D1626" w14:textId="77777777" w:rsidR="002F5BE6" w:rsidRDefault="00AE7F2B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essere titolare di un contratto di locazione per uso abitativo, regolarmente registrato, relativo ad un immobile non di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edilizia residenziale pubblica non ap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partenent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alle categorie A1, A8 e A9;</w:t>
      </w:r>
    </w:p>
    <w:p w14:paraId="4AE78D64" w14:textId="77777777" w:rsidR="00AE7F2B" w:rsidRPr="00AE7F2B" w:rsidRDefault="00AE7F2B" w:rsidP="00F26C6F">
      <w:pPr>
        <w:pStyle w:val="Paragrafoelenco"/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0280A26" w14:textId="77777777" w:rsidR="002F5BE6" w:rsidRPr="00AE7F2B" w:rsidRDefault="00AE7F2B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</w:t>
      </w:r>
      <w:r w:rsidR="002F5BE6"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essere residente da almeno un anno, nell’alloggio oggetto della procedura di rilascio;</w:t>
      </w:r>
    </w:p>
    <w:p w14:paraId="0B1A1EF6" w14:textId="77777777" w:rsidR="00AE7F2B" w:rsidRPr="00AE7F2B" w:rsidRDefault="00AE7F2B" w:rsidP="00F26C6F">
      <w:pPr>
        <w:pStyle w:val="Paragrafoelenc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4227DF7" w14:textId="77777777" w:rsidR="002F5BE6" w:rsidRPr="00AE7F2B" w:rsidRDefault="002F5BE6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F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che nessun componente del proprio nucleo familiare è titolare di diritto di proprietà, usufrutto, uso o abitazione di altro immobile fruibile ed adeguato alle esigenze del proprio nucleo familiare.</w:t>
      </w:r>
    </w:p>
    <w:p w14:paraId="3A4721DB" w14:textId="77777777" w:rsidR="00000691" w:rsidRDefault="00000691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5EAA014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250C1115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AF82918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7D4D6F15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1EAB7204" w14:textId="77777777" w:rsidR="006232D5" w:rsidRDefault="006232D5" w:rsidP="00000691">
      <w:pPr>
        <w:pStyle w:val="Paragrafoelenco"/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241C0D2" w14:textId="77777777" w:rsidR="006232D5" w:rsidRDefault="00000691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 xml:space="preserve">Dichiara altresì </w:t>
      </w:r>
      <w:r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</w:t>
      </w:r>
      <w:r w:rsidR="00AE7F2B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he 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l’impossibilità </w:t>
      </w:r>
      <w:r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provvedere al pagamento del canone </w:t>
      </w:r>
      <w:r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 locazione previsto dal contrato di locazione 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in ragione della perdita o consistente riduzione della capacità reddituale del nucleo familiare</w:t>
      </w:r>
      <w:r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è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dovuta a</w:t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(barrare una o più caselle</w:t>
      </w:r>
      <w:r w:rsidR="006232D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)</w:t>
      </w:r>
      <w:r w:rsidR="002F5BE6" w:rsidRPr="0000069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:</w:t>
      </w:r>
    </w:p>
    <w:p w14:paraId="1F8F0910" w14:textId="77777777" w:rsidR="006232D5" w:rsidRDefault="006232D5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232D5" w14:paraId="284375B6" w14:textId="77777777" w:rsidTr="007A2AB1">
        <w:tc>
          <w:tcPr>
            <w:tcW w:w="562" w:type="dxa"/>
          </w:tcPr>
          <w:p w14:paraId="4D5B7D4F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49E31903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erdita del lavoro per licenziamento</w:t>
            </w:r>
          </w:p>
        </w:tc>
      </w:tr>
      <w:tr w:rsidR="006232D5" w14:paraId="09DCCAC8" w14:textId="77777777" w:rsidTr="007A2AB1">
        <w:tc>
          <w:tcPr>
            <w:tcW w:w="562" w:type="dxa"/>
          </w:tcPr>
          <w:p w14:paraId="3F0796FE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213859E1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ccordi aziendali o sindacali con consistente riduzione dell’orario di lavoro</w:t>
            </w:r>
          </w:p>
        </w:tc>
      </w:tr>
      <w:tr w:rsidR="006232D5" w14:paraId="5005216A" w14:textId="77777777" w:rsidTr="007A2AB1">
        <w:tc>
          <w:tcPr>
            <w:tcW w:w="562" w:type="dxa"/>
          </w:tcPr>
          <w:p w14:paraId="765C1D6A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46E165A4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assa integrazione ordinaria o straordinaria che limiti notevolmente la capacità reddituale</w:t>
            </w:r>
          </w:p>
        </w:tc>
      </w:tr>
      <w:tr w:rsidR="006232D5" w14:paraId="0027F3E1" w14:textId="77777777" w:rsidTr="007A2AB1">
        <w:tc>
          <w:tcPr>
            <w:tcW w:w="562" w:type="dxa"/>
          </w:tcPr>
          <w:p w14:paraId="6FDFBB5E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7523F982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ancato rinnovo di contratti a termine o di lavoro atipici</w:t>
            </w:r>
          </w:p>
        </w:tc>
      </w:tr>
      <w:tr w:rsidR="006232D5" w14:paraId="6371BF55" w14:textId="77777777" w:rsidTr="007A2AB1">
        <w:trPr>
          <w:trHeight w:val="988"/>
        </w:trPr>
        <w:tc>
          <w:tcPr>
            <w:tcW w:w="562" w:type="dxa"/>
          </w:tcPr>
          <w:p w14:paraId="17C3B7C3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4A6D7015" w14:textId="77777777" w:rsidR="006232D5" w:rsidRDefault="006232D5" w:rsidP="006232D5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</w:t>
            </w:r>
            <w:r w:rsidRPr="006232D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alattia grave, infortunio o decesso di un componente il nucleo familiare, che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abbia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comportato o la consistente riduzione del reddito compl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essivo del nucleo medesimo o la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necessità dell'impiego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di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parte notevol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reddito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per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fronteggiare rilevanti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spese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mediche e assistenziali</w:t>
            </w:r>
          </w:p>
        </w:tc>
      </w:tr>
      <w:tr w:rsidR="006232D5" w14:paraId="0E545A5B" w14:textId="77777777" w:rsidTr="007A2AB1">
        <w:tc>
          <w:tcPr>
            <w:tcW w:w="562" w:type="dxa"/>
          </w:tcPr>
          <w:p w14:paraId="1DC60CE7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51E9B868" w14:textId="77777777" w:rsidR="006232D5" w:rsidRDefault="006232D5" w:rsidP="006232D5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</w:t>
            </w:r>
            <w:r w:rsidRPr="006232D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essazioni di attività libero-professionali o di imprese registrate, derivanti da cause di forza maggiore o da perdita di a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vviamento in misura consistente</w:t>
            </w:r>
          </w:p>
        </w:tc>
      </w:tr>
      <w:tr w:rsidR="006232D5" w14:paraId="2A5A2C66" w14:textId="77777777" w:rsidTr="007A2AB1">
        <w:tc>
          <w:tcPr>
            <w:tcW w:w="562" w:type="dxa"/>
          </w:tcPr>
          <w:p w14:paraId="551B101A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0A459462" w14:textId="77777777" w:rsidR="006232D5" w:rsidRDefault="006232D5" w:rsidP="006232D5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iminuzione della capacità reddituale dovuta a precarietà lavorativa o separazione legale</w:t>
            </w:r>
          </w:p>
        </w:tc>
      </w:tr>
      <w:tr w:rsidR="006232D5" w14:paraId="281DDD64" w14:textId="77777777" w:rsidTr="007A2AB1">
        <w:tc>
          <w:tcPr>
            <w:tcW w:w="562" w:type="dxa"/>
          </w:tcPr>
          <w:p w14:paraId="606612C1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46EA5DD0" w14:textId="77777777" w:rsidR="006232D5" w:rsidRDefault="006232D5" w:rsidP="006232D5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Di</w:t>
            </w:r>
            <w:r w:rsidRPr="006232D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minuzione della capacità reddituale anche per altri motivi sempreché siano connessi al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  </w:t>
            </w:r>
            <w:r w:rsidRPr="000006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peggioramento della condizione economica general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 attestata dai Servizi Sociali</w:t>
            </w:r>
          </w:p>
        </w:tc>
      </w:tr>
      <w:tr w:rsidR="006232D5" w14:paraId="462BDF11" w14:textId="77777777" w:rsidTr="007A2AB1">
        <w:tc>
          <w:tcPr>
            <w:tcW w:w="562" w:type="dxa"/>
          </w:tcPr>
          <w:p w14:paraId="1CC2FD3A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66" w:type="dxa"/>
            <w:vAlign w:val="center"/>
          </w:tcPr>
          <w:p w14:paraId="7F7960E0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Altro</w:t>
            </w:r>
            <w:r w:rsidR="007A2AB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:</w:t>
            </w:r>
          </w:p>
          <w:p w14:paraId="6E86642A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4BD8396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656DF3B9" w14:textId="77777777" w:rsidR="006232D5" w:rsidRDefault="006232D5" w:rsidP="00F26C6F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C19675E" w14:textId="77777777" w:rsidR="006232D5" w:rsidRPr="00000691" w:rsidRDefault="006232D5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159F52F9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</w:t>
      </w:r>
    </w:p>
    <w:p w14:paraId="1C3EDB6C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Data __________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           IL DICHIARANTE</w:t>
      </w:r>
    </w:p>
    <w:p w14:paraId="32748438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________________________</w:t>
      </w:r>
    </w:p>
    <w:p w14:paraId="3B0124D9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</w:t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</w:t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 </w:t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14:paraId="35EF5DC4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AED063D" w14:textId="77777777" w:rsidR="002F5BE6" w:rsidRPr="00656CD8" w:rsidRDefault="002F5BE6" w:rsidP="00F26C6F">
      <w:pPr>
        <w:widowControl/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Si uniscono alla presente d</w:t>
      </w:r>
      <w:r w:rsid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ichiarazione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i seguenti </w:t>
      </w:r>
      <w:r w:rsid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ALLEGATI</w:t>
      </w:r>
      <w:r w:rsidRPr="00656CD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:</w:t>
      </w:r>
    </w:p>
    <w:p w14:paraId="32152A6D" w14:textId="77777777" w:rsidR="002F5BE6" w:rsidRPr="000B7751" w:rsidRDefault="002F5BE6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attestazione di malattia grave o infortunio resa dal medico curante o dall’A.S.L. di appartenenza;</w:t>
      </w:r>
    </w:p>
    <w:p w14:paraId="71097063" w14:textId="77777777" w:rsidR="002F5BE6" w:rsidRPr="000B7751" w:rsidRDefault="002F5BE6" w:rsidP="00F26C6F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0B775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dichiarazione, resa ai sensi del D.P.R. 445/2000, di avvenuto decesso di uno o più componenti il nucleo di famiglia percettori di reddito;</w:t>
      </w:r>
    </w:p>
    <w:p w14:paraId="1229692C" w14:textId="77777777" w:rsidR="007A2AB1" w:rsidRPr="007A2AB1" w:rsidRDefault="002F5BE6" w:rsidP="00986FAD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</w:pPr>
      <w:r w:rsidRP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documentazione attestante la perdita o la sensibile diminuzione della capacità reddituale, del concorrente e/o di uno o più componenti il suo nucleo di famiglia</w:t>
      </w:r>
    </w:p>
    <w:p w14:paraId="59B48357" w14:textId="77777777" w:rsidR="002F5BE6" w:rsidRDefault="002F5BE6" w:rsidP="00986FAD">
      <w:pPr>
        <w:pStyle w:val="Paragrafoelenco"/>
        <w:widowControl/>
        <w:numPr>
          <w:ilvl w:val="0"/>
          <w:numId w:val="8"/>
        </w:numPr>
        <w:suppressAutoHyphens w:val="0"/>
        <w:autoSpaceDN/>
        <w:spacing w:after="160" w:line="259" w:lineRule="auto"/>
        <w:jc w:val="both"/>
      </w:pPr>
      <w:r w:rsidRP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attestazione di licenziamento, di </w:t>
      </w:r>
      <w:r w:rsidR="008756D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cassa integrazione ordinaria o </w:t>
      </w:r>
      <w:r w:rsidRPr="007A2AB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straordinaria</w:t>
      </w:r>
      <w:r>
        <w:t xml:space="preserve"> </w:t>
      </w:r>
      <w:r w:rsidR="008756DA">
        <w:t>.</w:t>
      </w:r>
    </w:p>
    <w:p w14:paraId="7D1F8FF2" w14:textId="77777777" w:rsidR="00451DD5" w:rsidRDefault="00451DD5"/>
    <w:sectPr w:rsidR="00451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B93"/>
    <w:multiLevelType w:val="multilevel"/>
    <w:tmpl w:val="B470CC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2EE5A76"/>
    <w:multiLevelType w:val="multilevel"/>
    <w:tmpl w:val="34DE8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4273D45"/>
    <w:multiLevelType w:val="multilevel"/>
    <w:tmpl w:val="7D0214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8DF61E3"/>
    <w:multiLevelType w:val="multilevel"/>
    <w:tmpl w:val="3F96BE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A5D1E27"/>
    <w:multiLevelType w:val="multilevel"/>
    <w:tmpl w:val="D3502B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1BA0E0C"/>
    <w:multiLevelType w:val="multilevel"/>
    <w:tmpl w:val="09427F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55367A7"/>
    <w:multiLevelType w:val="hybridMultilevel"/>
    <w:tmpl w:val="5F4E9F3A"/>
    <w:lvl w:ilvl="0" w:tplc="BAF4C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A6852"/>
    <w:multiLevelType w:val="multilevel"/>
    <w:tmpl w:val="D9DC626E"/>
    <w:lvl w:ilvl="0">
      <w:numFmt w:val="bullet"/>
      <w:lvlText w:val="•"/>
      <w:lvlJc w:val="left"/>
      <w:pPr>
        <w:ind w:left="80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6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2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8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4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0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6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2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84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90"/>
    <w:rsid w:val="00000691"/>
    <w:rsid w:val="000B7751"/>
    <w:rsid w:val="000D7A0D"/>
    <w:rsid w:val="001A04A1"/>
    <w:rsid w:val="001F7A90"/>
    <w:rsid w:val="002F5BE6"/>
    <w:rsid w:val="003157B9"/>
    <w:rsid w:val="00451DD5"/>
    <w:rsid w:val="004C34C6"/>
    <w:rsid w:val="00571CE1"/>
    <w:rsid w:val="006232D5"/>
    <w:rsid w:val="00656CD8"/>
    <w:rsid w:val="00697D9A"/>
    <w:rsid w:val="007A2AB1"/>
    <w:rsid w:val="00841306"/>
    <w:rsid w:val="008756DA"/>
    <w:rsid w:val="008B7D4C"/>
    <w:rsid w:val="0098515D"/>
    <w:rsid w:val="00A850AC"/>
    <w:rsid w:val="00AE7F2B"/>
    <w:rsid w:val="00BA15FC"/>
    <w:rsid w:val="00E82FD3"/>
    <w:rsid w:val="00F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30091"/>
  <w15:chartTrackingRefBased/>
  <w15:docId w15:val="{F0368C3E-B9A2-42EB-9F35-2FB023A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BE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5B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7F2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3104</Characters>
  <Application>Microsoft Office Word</Application>
  <DocSecurity>0</DocSecurity>
  <Lines>83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alessandro.gobbi</dc:creator>
  <cp:keywords/>
  <dc:description/>
  <cp:lastModifiedBy>Anagrafe - Comune di Papozze</cp:lastModifiedBy>
  <cp:revision>3</cp:revision>
  <dcterms:created xsi:type="dcterms:W3CDTF">2020-09-10T07:27:00Z</dcterms:created>
  <dcterms:modified xsi:type="dcterms:W3CDTF">2020-11-04T07:22:00Z</dcterms:modified>
</cp:coreProperties>
</file>